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EFB" w:rsidRPr="007D7BC6" w:rsidRDefault="00646EFB" w:rsidP="00646EF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6EFB" w:rsidRPr="007D7BC6" w:rsidRDefault="00646EFB" w:rsidP="00646EFB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646EFB" w:rsidRPr="007D7BC6" w:rsidRDefault="00646EFB" w:rsidP="00646EFB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646EFB" w:rsidRPr="007D7BC6" w:rsidRDefault="00646EFB" w:rsidP="00646EFB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646EFB" w:rsidRDefault="00646EFB" w:rsidP="00646EFB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>
        <w:rPr>
          <w:rFonts w:ascii="Arial" w:hAnsi="Arial" w:cs="Arial"/>
          <w:b/>
          <w:bCs/>
          <w:sz w:val="20"/>
          <w:szCs w:val="20"/>
          <w:u w:val="single"/>
        </w:rPr>
        <w:t>MARZO DE 2020</w:t>
      </w:r>
    </w:p>
    <w:p w:rsidR="00646EFB" w:rsidRPr="001836A3" w:rsidRDefault="00646EFB" w:rsidP="00646EFB">
      <w:pPr>
        <w:rPr>
          <w:rFonts w:ascii="Arial" w:hAnsi="Arial" w:cs="Arial"/>
          <w:b/>
          <w:bCs/>
          <w:sz w:val="20"/>
          <w:szCs w:val="20"/>
        </w:rPr>
      </w:pPr>
    </w:p>
    <w:p w:rsidR="00646EFB" w:rsidRPr="007D7BC6" w:rsidRDefault="00646EFB" w:rsidP="00646EFB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2"/>
        <w:gridCol w:w="57"/>
        <w:gridCol w:w="7597"/>
      </w:tblGrid>
      <w:tr w:rsidR="00646EFB" w:rsidRPr="007D7BC6" w:rsidTr="00410D5B">
        <w:trPr>
          <w:trHeight w:val="364"/>
          <w:jc w:val="center"/>
        </w:trPr>
        <w:tc>
          <w:tcPr>
            <w:tcW w:w="3629" w:type="dxa"/>
            <w:gridSpan w:val="2"/>
          </w:tcPr>
          <w:p w:rsidR="00646EFB" w:rsidRPr="007D7BC6" w:rsidRDefault="00646EFB" w:rsidP="00410D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597" w:type="dxa"/>
          </w:tcPr>
          <w:p w:rsidR="00646EFB" w:rsidRPr="007D7BC6" w:rsidRDefault="00646EFB" w:rsidP="00410D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646EFB" w:rsidRPr="00780974" w:rsidTr="00410D5B">
        <w:trPr>
          <w:trHeight w:val="374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646EFB" w:rsidRPr="00780974" w:rsidRDefault="00646EFB" w:rsidP="00410D5B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646EFB" w:rsidRPr="00D813DB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646EFB" w:rsidRPr="00343BFC" w:rsidRDefault="00646EFB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597" w:type="dxa"/>
          </w:tcPr>
          <w:p w:rsidR="00646EFB" w:rsidRPr="00F419C6" w:rsidRDefault="00F870AB" w:rsidP="00410D5B">
            <w:pPr>
              <w:spacing w:after="200" w:line="276" w:lineRule="auto"/>
              <w:contextualSpacing/>
              <w:rPr>
                <w:highlight w:val="yellow"/>
              </w:rPr>
            </w:pPr>
            <w:r w:rsidRPr="00F870AB">
              <w:t>Se realizaron pruebas para la producción de QUITOMAX con la quitosana de LP</w:t>
            </w:r>
          </w:p>
        </w:tc>
      </w:tr>
      <w:tr w:rsidR="00646EFB" w:rsidRPr="00D813DB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646EFB" w:rsidRPr="00343BFC" w:rsidRDefault="00646EFB" w:rsidP="00410D5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597" w:type="dxa"/>
          </w:tcPr>
          <w:p w:rsidR="00646EFB" w:rsidRPr="00F419C6" w:rsidRDefault="00646EFB" w:rsidP="00410D5B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646EFB" w:rsidRPr="00780974" w:rsidTr="00410D5B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646EFB" w:rsidRPr="00EC22C1" w:rsidRDefault="00646EFB" w:rsidP="00410D5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646EFB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646EFB" w:rsidRPr="007D7BC6" w:rsidRDefault="00646EFB" w:rsidP="00410D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646EFB" w:rsidRPr="00F419C6" w:rsidRDefault="00646EFB" w:rsidP="00646EFB">
            <w:r>
              <w:t xml:space="preserve">Entrega del informe del estudio de interacción entre </w:t>
            </w:r>
            <w:proofErr w:type="spellStart"/>
            <w:r>
              <w:t>Quitomax</w:t>
            </w:r>
            <w:proofErr w:type="spellEnd"/>
            <w:r>
              <w:t xml:space="preserve"> y tabaquina</w:t>
            </w:r>
          </w:p>
        </w:tc>
      </w:tr>
      <w:tr w:rsidR="00646EFB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646EFB" w:rsidRPr="007D7BC6" w:rsidRDefault="00646EFB" w:rsidP="00410D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646EFB" w:rsidRPr="00F96F26" w:rsidRDefault="00646EFB" w:rsidP="00410D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EFB" w:rsidRPr="00780974" w:rsidTr="00410D5B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646EFB" w:rsidRDefault="00646EFB" w:rsidP="00410D5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646EFB" w:rsidRPr="00780974" w:rsidRDefault="00646EFB" w:rsidP="00410D5B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646EFB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646EFB" w:rsidRPr="007D7BC6" w:rsidRDefault="00646EFB" w:rsidP="00410D5B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597" w:type="dxa"/>
          </w:tcPr>
          <w:p w:rsidR="00646EFB" w:rsidRPr="00516E16" w:rsidRDefault="00646EFB" w:rsidP="00410D5B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Informe mensual proyecto GEGAN (Tere)</w:t>
            </w:r>
          </w:p>
        </w:tc>
      </w:tr>
      <w:tr w:rsidR="00646EFB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646EFB" w:rsidRPr="007D7BC6" w:rsidRDefault="00646EFB" w:rsidP="00410D5B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597" w:type="dxa"/>
          </w:tcPr>
          <w:p w:rsidR="00646EFB" w:rsidRPr="00C65B43" w:rsidRDefault="00646EFB" w:rsidP="00410D5B">
            <w:pPr>
              <w:tabs>
                <w:tab w:val="left" w:pos="12776"/>
              </w:tabs>
              <w:spacing w:line="276" w:lineRule="auto"/>
              <w:contextualSpacing/>
            </w:pPr>
          </w:p>
        </w:tc>
      </w:tr>
      <w:tr w:rsidR="00646EFB" w:rsidRPr="00780974" w:rsidTr="00410D5B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646EFB" w:rsidRPr="00B84F4C" w:rsidRDefault="00646EFB" w:rsidP="00410D5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646EFB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646EFB" w:rsidRPr="00AA20E2" w:rsidRDefault="00646EFB" w:rsidP="00410D5B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597" w:type="dxa"/>
          </w:tcPr>
          <w:p w:rsidR="00646EFB" w:rsidRPr="008D112B" w:rsidRDefault="00646EFB" w:rsidP="00646EFB">
            <w:r w:rsidRPr="00EF5D50">
              <w:t xml:space="preserve"> </w:t>
            </w:r>
          </w:p>
        </w:tc>
      </w:tr>
      <w:tr w:rsidR="00646EFB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646EFB" w:rsidRPr="005176EA" w:rsidRDefault="00646EFB" w:rsidP="00410D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7597" w:type="dxa"/>
          </w:tcPr>
          <w:p w:rsidR="00646EFB" w:rsidRPr="005B18D6" w:rsidRDefault="005B18D6" w:rsidP="00410D5B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  <w:r>
              <w:rPr>
                <w:lang w:val="es-MX"/>
              </w:rPr>
              <w:t>Presentación en la Comisión Científica del plan de doctorado “</w:t>
            </w:r>
            <w:r w:rsidRPr="005B18D6">
              <w:rPr>
                <w:lang w:val="es-AR"/>
              </w:rPr>
              <w:t xml:space="preserve">Estrategias de Riego Deficitario y empleo de </w:t>
            </w:r>
            <w:proofErr w:type="spellStart"/>
            <w:r w:rsidRPr="005B18D6">
              <w:rPr>
                <w:lang w:val="es-AR"/>
              </w:rPr>
              <w:t>Bioestimulante</w:t>
            </w:r>
            <w:proofErr w:type="spellEnd"/>
            <w:r w:rsidRPr="005B18D6">
              <w:rPr>
                <w:lang w:val="es-AR"/>
              </w:rPr>
              <w:t xml:space="preserve"> como alternativa para ahorrar agua en el cultivo del maíz (</w:t>
            </w:r>
            <w:r w:rsidRPr="005B18D6">
              <w:rPr>
                <w:i/>
                <w:lang w:val="es-AR"/>
              </w:rPr>
              <w:t xml:space="preserve">Zea </w:t>
            </w:r>
            <w:proofErr w:type="spellStart"/>
            <w:r w:rsidRPr="005B18D6">
              <w:rPr>
                <w:i/>
                <w:lang w:val="es-AR"/>
              </w:rPr>
              <w:t>mayz</w:t>
            </w:r>
            <w:proofErr w:type="spellEnd"/>
            <w:r>
              <w:rPr>
                <w:lang w:val="es-AR"/>
              </w:rPr>
              <w:t xml:space="preserve"> L.)” </w:t>
            </w:r>
            <w:r w:rsidRPr="005B18D6">
              <w:rPr>
                <w:bCs/>
                <w:lang w:val="es-VE"/>
              </w:rPr>
              <w:t>Aspirante:</w:t>
            </w:r>
            <w:r>
              <w:rPr>
                <w:bCs/>
                <w:lang w:val="es-VE"/>
              </w:rPr>
              <w:t xml:space="preserve"> </w:t>
            </w:r>
            <w:proofErr w:type="spellStart"/>
            <w:r>
              <w:rPr>
                <w:bCs/>
                <w:lang w:val="es-VE"/>
              </w:rPr>
              <w:t>M</w:t>
            </w:r>
            <w:r w:rsidRPr="005B18D6">
              <w:rPr>
                <w:bCs/>
                <w:lang w:val="es-VE"/>
              </w:rPr>
              <w:t>Sc.</w:t>
            </w:r>
            <w:proofErr w:type="spellEnd"/>
            <w:r w:rsidRPr="005B18D6">
              <w:rPr>
                <w:bCs/>
                <w:lang w:val="es-VE"/>
              </w:rPr>
              <w:t xml:space="preserve"> Ana Elida Sáez </w:t>
            </w:r>
            <w:proofErr w:type="spellStart"/>
            <w:r w:rsidRPr="005B18D6">
              <w:rPr>
                <w:bCs/>
                <w:lang w:val="es-VE"/>
              </w:rPr>
              <w:t>Cigarruista</w:t>
            </w:r>
            <w:proofErr w:type="spellEnd"/>
            <w:r w:rsidRPr="005B18D6">
              <w:rPr>
                <w:lang w:val="es-AR"/>
              </w:rPr>
              <w:t xml:space="preserve"> </w:t>
            </w:r>
            <w:r w:rsidRPr="005B18D6">
              <w:rPr>
                <w:lang w:val="es-VE"/>
              </w:rPr>
              <w:t>Tutor:</w:t>
            </w:r>
            <w:r>
              <w:rPr>
                <w:lang w:val="es-VE"/>
              </w:rPr>
              <w:t xml:space="preserve"> </w:t>
            </w:r>
            <w:proofErr w:type="spellStart"/>
            <w:r w:rsidRPr="005B18D6">
              <w:rPr>
                <w:lang w:val="es-VE"/>
              </w:rPr>
              <w:t>Dr</w:t>
            </w:r>
            <w:proofErr w:type="spellEnd"/>
            <w:r>
              <w:rPr>
                <w:lang w:val="es-VE"/>
              </w:rPr>
              <w:t xml:space="preserve"> </w:t>
            </w:r>
            <w:r w:rsidRPr="005B18D6">
              <w:rPr>
                <w:lang w:val="es-VE"/>
              </w:rPr>
              <w:t>C. Donaldo Morales Guevara</w:t>
            </w:r>
          </w:p>
        </w:tc>
      </w:tr>
      <w:tr w:rsidR="00646EFB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646EFB" w:rsidRPr="005176EA" w:rsidRDefault="00646EFB" w:rsidP="00410D5B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7597" w:type="dxa"/>
          </w:tcPr>
          <w:p w:rsidR="00646EFB" w:rsidRPr="00F419C6" w:rsidRDefault="00646EFB" w:rsidP="00410D5B">
            <w:pPr>
              <w:tabs>
                <w:tab w:val="left" w:pos="284"/>
                <w:tab w:val="left" w:pos="426"/>
              </w:tabs>
              <w:rPr>
                <w:highlight w:val="yellow"/>
              </w:rPr>
            </w:pPr>
          </w:p>
        </w:tc>
      </w:tr>
      <w:tr w:rsidR="00646EFB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646EFB" w:rsidRPr="000776CB" w:rsidRDefault="00646EFB" w:rsidP="00410D5B">
            <w:pPr>
              <w:jc w:val="both"/>
              <w:rPr>
                <w:b/>
              </w:rPr>
            </w:pPr>
            <w:r>
              <w:rPr>
                <w:b/>
              </w:rPr>
              <w:t xml:space="preserve">Defensa de maestría </w:t>
            </w:r>
          </w:p>
        </w:tc>
        <w:tc>
          <w:tcPr>
            <w:tcW w:w="7597" w:type="dxa"/>
          </w:tcPr>
          <w:p w:rsidR="00646EFB" w:rsidRPr="00F419C6" w:rsidRDefault="00646EFB" w:rsidP="00410D5B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 w:rsidRPr="00821AC5">
              <w:t xml:space="preserve"> </w:t>
            </w:r>
          </w:p>
        </w:tc>
      </w:tr>
      <w:tr w:rsidR="00646EFB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646EFB" w:rsidRPr="000776CB" w:rsidRDefault="00646EFB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597" w:type="dxa"/>
          </w:tcPr>
          <w:p w:rsidR="00646EFB" w:rsidRPr="008D112B" w:rsidRDefault="00646EFB" w:rsidP="00410D5B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 xml:space="preserve">Trabajo en el Comité Doctorado PAS como coordinador de la línea de </w:t>
            </w:r>
            <w:proofErr w:type="spellStart"/>
            <w:r w:rsidRPr="008D112B">
              <w:t>Bioproductos</w:t>
            </w:r>
            <w:proofErr w:type="spellEnd"/>
            <w:r w:rsidRPr="008D112B">
              <w:t>. (Tere)</w:t>
            </w:r>
            <w:r>
              <w:t xml:space="preserve"> y de Ecofisiología Vegetal (Yanelis)</w:t>
            </w:r>
          </w:p>
          <w:p w:rsidR="00646EFB" w:rsidRPr="008D112B" w:rsidRDefault="00646EFB" w:rsidP="00410D5B">
            <w:pPr>
              <w:ind w:left="78" w:hanging="78"/>
              <w:jc w:val="both"/>
            </w:pPr>
          </w:p>
        </w:tc>
      </w:tr>
      <w:tr w:rsidR="00646EFB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646EFB" w:rsidRPr="007D7BC6" w:rsidRDefault="00646EFB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597" w:type="dxa"/>
          </w:tcPr>
          <w:p w:rsidR="00646EFB" w:rsidRPr="008D112B" w:rsidRDefault="00646EFB" w:rsidP="00410D5B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646EFB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646EFB" w:rsidRDefault="00646EFB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685">
              <w:rPr>
                <w:rFonts w:ascii="Arial" w:hAnsi="Arial" w:cs="Arial"/>
                <w:b/>
                <w:bCs/>
                <w:sz w:val="20"/>
                <w:szCs w:val="20"/>
              </w:rPr>
              <w:t>Tribunal de defensa final de tesis de maestría</w:t>
            </w:r>
          </w:p>
        </w:tc>
        <w:tc>
          <w:tcPr>
            <w:tcW w:w="7597" w:type="dxa"/>
          </w:tcPr>
          <w:p w:rsidR="00646EFB" w:rsidRPr="008D112B" w:rsidRDefault="00646EFB" w:rsidP="00410D5B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646EFB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646EFB" w:rsidRDefault="00646EFB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Tutorías estudiantes extranjeros</w:t>
            </w:r>
          </w:p>
        </w:tc>
        <w:tc>
          <w:tcPr>
            <w:tcW w:w="7597" w:type="dxa"/>
          </w:tcPr>
          <w:p w:rsidR="00646EFB" w:rsidRPr="00C84625" w:rsidRDefault="00646EFB" w:rsidP="00410D5B">
            <w:r>
              <w:t>Atención a aspirante panameña</w:t>
            </w:r>
            <w:r w:rsidRPr="00C46756">
              <w:t xml:space="preserve"> (Donaldo).</w:t>
            </w:r>
            <w:r>
              <w:t xml:space="preserve"> </w:t>
            </w:r>
            <w:r w:rsidR="005B18D6">
              <w:t xml:space="preserve">Presentación del plan de doctorado en la Comisión Científica </w:t>
            </w:r>
          </w:p>
          <w:p w:rsidR="00646EFB" w:rsidRPr="008D112B" w:rsidRDefault="00646EFB" w:rsidP="00410D5B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646EFB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646EFB" w:rsidRDefault="00646EFB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646EFB" w:rsidRPr="00C46756" w:rsidRDefault="00646EFB" w:rsidP="005B18D6"/>
        </w:tc>
      </w:tr>
      <w:tr w:rsidR="00646EFB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646EFB" w:rsidRDefault="00646EFB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646EFB" w:rsidRDefault="00646EFB" w:rsidP="00410D5B"/>
        </w:tc>
      </w:tr>
      <w:tr w:rsidR="00646EFB" w:rsidRPr="00780974" w:rsidTr="00410D5B">
        <w:trPr>
          <w:trHeight w:val="433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646EFB" w:rsidRPr="00780974" w:rsidRDefault="00646EFB" w:rsidP="00410D5B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646EFB" w:rsidRPr="007320F6" w:rsidTr="00410D5B">
        <w:trPr>
          <w:trHeight w:val="307"/>
          <w:jc w:val="center"/>
        </w:trPr>
        <w:tc>
          <w:tcPr>
            <w:tcW w:w="3629" w:type="dxa"/>
            <w:gridSpan w:val="2"/>
          </w:tcPr>
          <w:p w:rsidR="00646EFB" w:rsidRDefault="00646EFB" w:rsidP="00410D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597" w:type="dxa"/>
          </w:tcPr>
          <w:p w:rsidR="00646EFB" w:rsidRDefault="000762A2" w:rsidP="000762A2">
            <w:pPr>
              <w:jc w:val="both"/>
              <w:rPr>
                <w:rFonts w:eastAsiaTheme="minorHAnsi"/>
              </w:rPr>
            </w:pPr>
            <w:r w:rsidRPr="000762A2">
              <w:rPr>
                <w:rFonts w:eastAsia="+mn-ea"/>
                <w:bCs/>
                <w:color w:val="000000"/>
                <w:kern w:val="24"/>
              </w:rPr>
              <w:t xml:space="preserve">Efecto de la aspersión foliar de </w:t>
            </w:r>
            <w:proofErr w:type="spellStart"/>
            <w:r w:rsidRPr="000762A2">
              <w:rPr>
                <w:rFonts w:eastAsia="+mn-ea"/>
                <w:bCs/>
                <w:color w:val="000000"/>
                <w:kern w:val="24"/>
              </w:rPr>
              <w:t>quitosano</w:t>
            </w:r>
            <w:proofErr w:type="spellEnd"/>
            <w:r w:rsidRPr="000762A2">
              <w:rPr>
                <w:rFonts w:eastAsia="+mn-ea"/>
                <w:bCs/>
                <w:color w:val="000000"/>
                <w:kern w:val="24"/>
              </w:rPr>
              <w:t xml:space="preserve"> en el desarrollo vegetativo de soya inoculada. </w:t>
            </w:r>
            <w:proofErr w:type="spellStart"/>
            <w:r w:rsidRPr="000762A2">
              <w:t>Daimy</w:t>
            </w:r>
            <w:proofErr w:type="spellEnd"/>
            <w:r w:rsidRPr="000762A2">
              <w:t xml:space="preserve"> Costales Menéndez, Alejandro B. Falcón Rodríguez y </w:t>
            </w:r>
            <w:r w:rsidRPr="000762A2">
              <w:lastRenderedPageBreak/>
              <w:t xml:space="preserve">Richard García Domínguez. </w:t>
            </w:r>
            <w:r w:rsidR="00646EFB">
              <w:rPr>
                <w:rFonts w:eastAsiaTheme="minorHAnsi"/>
              </w:rPr>
              <w:t>Entregad</w:t>
            </w:r>
            <w:r>
              <w:rPr>
                <w:rFonts w:eastAsiaTheme="minorHAnsi"/>
              </w:rPr>
              <w:t>a a Cultivos Tropicales</w:t>
            </w:r>
            <w:r w:rsidR="005B18D6">
              <w:rPr>
                <w:rFonts w:eastAsiaTheme="minorHAnsi"/>
              </w:rPr>
              <w:t xml:space="preserve"> </w:t>
            </w:r>
          </w:p>
          <w:p w:rsidR="005B18D6" w:rsidRPr="000762A2" w:rsidRDefault="005B18D6" w:rsidP="000762A2">
            <w:pPr>
              <w:jc w:val="both"/>
            </w:pPr>
          </w:p>
          <w:p w:rsidR="00646EFB" w:rsidRPr="00FF270E" w:rsidRDefault="000762A2" w:rsidP="00410D5B">
            <w:pPr>
              <w:tabs>
                <w:tab w:val="left" w:pos="403"/>
              </w:tabs>
            </w:pPr>
            <w:r w:rsidRPr="000762A2">
              <w:rPr>
                <w:rFonts w:eastAsiaTheme="minorHAnsi"/>
              </w:rPr>
              <w:t xml:space="preserve">Rodríguez-Pedroso, A.T., Reyes-Pérez, J.J, Méndez- Martínez, Y., Ramírez-Arrebato, M.A., Falcón-Rodríguez, A.B., Valle-Fernández, Y. Hernández-Montiel, L.G. Efecto del </w:t>
            </w:r>
            <w:proofErr w:type="spellStart"/>
            <w:r w:rsidRPr="000762A2">
              <w:rPr>
                <w:rFonts w:eastAsiaTheme="minorHAnsi"/>
              </w:rPr>
              <w:t>Quitomax</w:t>
            </w:r>
            <w:proofErr w:type="spellEnd"/>
            <w:r w:rsidRPr="000762A2">
              <w:rPr>
                <w:rFonts w:eastAsiaTheme="minorHAnsi"/>
              </w:rPr>
              <w:t>® en el rendimiento del cultivo del arroz (</w:t>
            </w:r>
            <w:r w:rsidRPr="000762A2">
              <w:rPr>
                <w:rFonts w:eastAsiaTheme="minorHAnsi"/>
                <w:i/>
              </w:rPr>
              <w:t>Oryza sativa</w:t>
            </w:r>
            <w:r w:rsidRPr="000762A2">
              <w:rPr>
                <w:rFonts w:eastAsiaTheme="minorHAnsi"/>
              </w:rPr>
              <w:t xml:space="preserve">, L.), </w:t>
            </w:r>
            <w:proofErr w:type="spellStart"/>
            <w:r w:rsidRPr="000762A2">
              <w:rPr>
                <w:rFonts w:eastAsiaTheme="minorHAnsi"/>
              </w:rPr>
              <w:t>var</w:t>
            </w:r>
            <w:proofErr w:type="spellEnd"/>
            <w:r w:rsidRPr="000762A2">
              <w:rPr>
                <w:rFonts w:eastAsiaTheme="minorHAnsi"/>
              </w:rPr>
              <w:t>. J-104. Revista de la Facultad de Agronomía de la Universidad de Zulia, Vol. 36: 98-110, 2019.</w:t>
            </w:r>
          </w:p>
        </w:tc>
      </w:tr>
      <w:tr w:rsidR="00646EFB" w:rsidRPr="00F1156D" w:rsidTr="00410D5B">
        <w:trPr>
          <w:trHeight w:val="307"/>
          <w:jc w:val="center"/>
        </w:trPr>
        <w:tc>
          <w:tcPr>
            <w:tcW w:w="3629" w:type="dxa"/>
            <w:gridSpan w:val="2"/>
          </w:tcPr>
          <w:p w:rsidR="00646EFB" w:rsidRPr="007320F6" w:rsidRDefault="00646EFB" w:rsidP="00410D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Arbitrajes</w:t>
            </w:r>
          </w:p>
        </w:tc>
        <w:tc>
          <w:tcPr>
            <w:tcW w:w="7597" w:type="dxa"/>
          </w:tcPr>
          <w:p w:rsidR="004F497E" w:rsidRPr="004F497E" w:rsidRDefault="004F497E" w:rsidP="004F497E">
            <w:pPr>
              <w:jc w:val="both"/>
              <w:rPr>
                <w:lang w:val="en-US"/>
              </w:rPr>
            </w:pPr>
            <w:r w:rsidRPr="004F497E">
              <w:rPr>
                <w:lang w:val="en-US"/>
              </w:rPr>
              <w:t xml:space="preserve">“Influence of seed </w:t>
            </w:r>
            <w:proofErr w:type="spellStart"/>
            <w:r w:rsidRPr="004F497E">
              <w:rPr>
                <w:lang w:val="en-US"/>
              </w:rPr>
              <w:t>hydropriming</w:t>
            </w:r>
            <w:proofErr w:type="spellEnd"/>
            <w:r w:rsidRPr="004F497E">
              <w:rPr>
                <w:lang w:val="en-US"/>
              </w:rPr>
              <w:t xml:space="preserve"> on seedling emergence and growth of chickpea (</w:t>
            </w:r>
            <w:proofErr w:type="spellStart"/>
            <w:r w:rsidRPr="004F497E">
              <w:rPr>
                <w:i/>
                <w:lang w:val="en-US"/>
              </w:rPr>
              <w:t>Cicer</w:t>
            </w:r>
            <w:proofErr w:type="spellEnd"/>
            <w:r w:rsidRPr="004F497E">
              <w:rPr>
                <w:i/>
                <w:lang w:val="en-US"/>
              </w:rPr>
              <w:t xml:space="preserve"> </w:t>
            </w:r>
            <w:proofErr w:type="spellStart"/>
            <w:r w:rsidRPr="004F497E">
              <w:rPr>
                <w:i/>
                <w:lang w:val="en-US"/>
              </w:rPr>
              <w:t>arietinum</w:t>
            </w:r>
            <w:proofErr w:type="spellEnd"/>
            <w:r w:rsidRPr="004F497E">
              <w:rPr>
                <w:lang w:val="en-US"/>
              </w:rPr>
              <w:t xml:space="preserve"> L.) </w:t>
            </w:r>
            <w:proofErr w:type="gramStart"/>
            <w:r w:rsidRPr="004F497E">
              <w:rPr>
                <w:lang w:val="en-US"/>
              </w:rPr>
              <w:t>under</w:t>
            </w:r>
            <w:proofErr w:type="gramEnd"/>
            <w:r w:rsidRPr="004F497E">
              <w:rPr>
                <w:lang w:val="en-US"/>
              </w:rPr>
              <w:t xml:space="preserve"> drought and salinity stress”, </w:t>
            </w:r>
            <w:proofErr w:type="spellStart"/>
            <w:r w:rsidRPr="004F497E">
              <w:rPr>
                <w:lang w:val="en-US"/>
              </w:rPr>
              <w:t>artículo</w:t>
            </w:r>
            <w:proofErr w:type="spellEnd"/>
            <w:r w:rsidRPr="004F497E">
              <w:rPr>
                <w:lang w:val="en-US"/>
              </w:rPr>
              <w:t xml:space="preserve"> </w:t>
            </w:r>
            <w:proofErr w:type="spellStart"/>
            <w:r w:rsidRPr="004F497E">
              <w:rPr>
                <w:lang w:val="en-US"/>
              </w:rPr>
              <w:t>entregado</w:t>
            </w:r>
            <w:proofErr w:type="spellEnd"/>
            <w:r w:rsidRPr="004F497E">
              <w:rPr>
                <w:lang w:val="en-US"/>
              </w:rPr>
              <w:t xml:space="preserve"> a la </w:t>
            </w:r>
            <w:proofErr w:type="spellStart"/>
            <w:r w:rsidRPr="004F497E">
              <w:rPr>
                <w:lang w:val="en-US"/>
              </w:rPr>
              <w:t>revista</w:t>
            </w:r>
            <w:proofErr w:type="spellEnd"/>
            <w:r w:rsidRPr="004F497E">
              <w:rPr>
                <w:lang w:val="en-US"/>
              </w:rPr>
              <w:t xml:space="preserve"> </w:t>
            </w:r>
            <w:hyperlink r:id="rId6" w:history="1">
              <w:r w:rsidRPr="004F497E">
                <w:rPr>
                  <w:rStyle w:val="Hipervnculo"/>
                  <w:lang w:val="en-US"/>
                </w:rPr>
                <w:t>International Journal of Environment and Climate Change</w:t>
              </w:r>
            </w:hyperlink>
            <w:r w:rsidRPr="004F497E">
              <w:rPr>
                <w:lang w:val="en-US"/>
              </w:rPr>
              <w:t>.</w:t>
            </w:r>
            <w:r>
              <w:rPr>
                <w:lang w:val="en-US"/>
              </w:rPr>
              <w:t xml:space="preserve"> (Miriam)</w:t>
            </w:r>
          </w:p>
          <w:p w:rsidR="004F497E" w:rsidRPr="004F497E" w:rsidRDefault="004F497E" w:rsidP="004F497E">
            <w:pPr>
              <w:jc w:val="both"/>
            </w:pPr>
            <w:r w:rsidRPr="004F497E">
              <w:rPr>
                <w:lang w:val="en-US"/>
              </w:rPr>
              <w:t xml:space="preserve">Effect of </w:t>
            </w:r>
            <w:proofErr w:type="spellStart"/>
            <w:r w:rsidRPr="004F497E">
              <w:rPr>
                <w:lang w:val="en-US"/>
              </w:rPr>
              <w:t>biostimulants</w:t>
            </w:r>
            <w:proofErr w:type="spellEnd"/>
            <w:r w:rsidRPr="004F497E">
              <w:rPr>
                <w:lang w:val="en-US"/>
              </w:rPr>
              <w:t xml:space="preserve"> application on yield and </w:t>
            </w:r>
            <w:proofErr w:type="spellStart"/>
            <w:r w:rsidRPr="004F497E">
              <w:rPr>
                <w:lang w:val="en-US"/>
              </w:rPr>
              <w:t>quali</w:t>
            </w:r>
            <w:proofErr w:type="spellEnd"/>
            <w:r w:rsidRPr="004F497E">
              <w:rPr>
                <w:lang w:val="en-US"/>
              </w:rPr>
              <w:t>-quantitative attributes of date palm (</w:t>
            </w:r>
            <w:r w:rsidRPr="004F497E">
              <w:rPr>
                <w:i/>
                <w:lang w:val="en-US"/>
              </w:rPr>
              <w:t xml:space="preserve">Phoenix </w:t>
            </w:r>
            <w:proofErr w:type="spellStart"/>
            <w:r w:rsidRPr="004F497E">
              <w:rPr>
                <w:i/>
                <w:lang w:val="en-US"/>
              </w:rPr>
              <w:t>dactylifera</w:t>
            </w:r>
            <w:proofErr w:type="spellEnd"/>
            <w:r w:rsidRPr="004F497E">
              <w:rPr>
                <w:lang w:val="en-US"/>
              </w:rPr>
              <w:t xml:space="preserve"> L.) cv. </w:t>
            </w:r>
            <w:r w:rsidRPr="004F497E">
              <w:t>“</w:t>
            </w:r>
            <w:proofErr w:type="spellStart"/>
            <w:r w:rsidRPr="004F497E">
              <w:t>Mejhoul</w:t>
            </w:r>
            <w:proofErr w:type="spellEnd"/>
            <w:r w:rsidRPr="004F497E">
              <w:t xml:space="preserve">” in </w:t>
            </w:r>
            <w:proofErr w:type="spellStart"/>
            <w:r w:rsidRPr="004F497E">
              <w:t>Moroccan</w:t>
            </w:r>
            <w:proofErr w:type="spellEnd"/>
            <w:r w:rsidRPr="004F497E">
              <w:t xml:space="preserve"> </w:t>
            </w:r>
            <w:proofErr w:type="spellStart"/>
            <w:r w:rsidRPr="004F497E">
              <w:t>oases</w:t>
            </w:r>
            <w:proofErr w:type="spellEnd"/>
            <w:r w:rsidRPr="004F497E">
              <w:t xml:space="preserve">, artículo entregado a la revista </w:t>
            </w:r>
            <w:proofErr w:type="spellStart"/>
            <w:r w:rsidRPr="004F497E">
              <w:t>Plant</w:t>
            </w:r>
            <w:proofErr w:type="spellEnd"/>
            <w:r w:rsidRPr="004F497E">
              <w:t xml:space="preserve"> </w:t>
            </w:r>
            <w:proofErr w:type="spellStart"/>
            <w:r w:rsidRPr="004F497E">
              <w:t>Cell</w:t>
            </w:r>
            <w:proofErr w:type="spellEnd"/>
            <w:r w:rsidRPr="004F497E">
              <w:t xml:space="preserve"> </w:t>
            </w:r>
            <w:proofErr w:type="spellStart"/>
            <w:r w:rsidRPr="004F497E">
              <w:t>Biotechnology</w:t>
            </w:r>
            <w:proofErr w:type="spellEnd"/>
            <w:r w:rsidRPr="004F497E">
              <w:t xml:space="preserve"> and Molecular </w:t>
            </w:r>
            <w:proofErr w:type="spellStart"/>
            <w:r w:rsidRPr="004F497E">
              <w:t>Biology</w:t>
            </w:r>
            <w:proofErr w:type="spellEnd"/>
            <w:r w:rsidRPr="004F497E">
              <w:t>. (Miriam)</w:t>
            </w:r>
          </w:p>
          <w:p w:rsidR="004F497E" w:rsidRPr="004F497E" w:rsidRDefault="004F497E" w:rsidP="004F497E">
            <w:pPr>
              <w:jc w:val="both"/>
            </w:pPr>
            <w:r w:rsidRPr="004F497E">
              <w:t>Respuesta agronómica de la lechuga (</w:t>
            </w:r>
            <w:proofErr w:type="spellStart"/>
            <w:r w:rsidRPr="004F497E">
              <w:t>Lactuca</w:t>
            </w:r>
            <w:proofErr w:type="spellEnd"/>
            <w:r w:rsidRPr="004F497E">
              <w:t xml:space="preserve"> sativa) variedad </w:t>
            </w:r>
            <w:proofErr w:type="spellStart"/>
            <w:r w:rsidRPr="004F497E">
              <w:t>Blackseed</w:t>
            </w:r>
            <w:proofErr w:type="spellEnd"/>
            <w:r w:rsidRPr="004F497E">
              <w:t xml:space="preserve"> Simpson a la aplicación de </w:t>
            </w:r>
            <w:proofErr w:type="spellStart"/>
            <w:r w:rsidRPr="004F497E">
              <w:t>Quitomax</w:t>
            </w:r>
            <w:proofErr w:type="spellEnd"/>
            <w:r w:rsidRPr="004F497E">
              <w:t xml:space="preserve"> en siembra directa, artículo entregado a la revista Centro Agrícola. (Miriam)</w:t>
            </w:r>
          </w:p>
          <w:p w:rsidR="00646EFB" w:rsidRPr="0012724C" w:rsidRDefault="004F497E" w:rsidP="004F497E">
            <w:pPr>
              <w:jc w:val="both"/>
            </w:pPr>
            <w:r w:rsidRPr="004F497E">
              <w:t>Se revisó por tercera vez el artículo 12_2019 entregado a la revista Cultivos Tropicales y arbitrado el año anterior.</w:t>
            </w:r>
            <w:r>
              <w:t xml:space="preserve"> </w:t>
            </w:r>
            <w:r>
              <w:rPr>
                <w:lang w:val="en-US"/>
              </w:rPr>
              <w:t>(Miriam)</w:t>
            </w:r>
          </w:p>
        </w:tc>
      </w:tr>
      <w:tr w:rsidR="00646EFB" w:rsidRPr="00780974" w:rsidTr="00410D5B">
        <w:trPr>
          <w:trHeight w:val="2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646EFB" w:rsidRPr="00B84F4C" w:rsidRDefault="00646EFB" w:rsidP="00410D5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646EFB" w:rsidRPr="00BD5B65" w:rsidTr="00410D5B">
        <w:trPr>
          <w:trHeight w:val="255"/>
          <w:jc w:val="center"/>
        </w:trPr>
        <w:tc>
          <w:tcPr>
            <w:tcW w:w="3629" w:type="dxa"/>
            <w:gridSpan w:val="2"/>
          </w:tcPr>
          <w:p w:rsidR="00646EFB" w:rsidRDefault="00646EFB" w:rsidP="00646EF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 xml:space="preserve">Curso </w:t>
            </w:r>
            <w:r>
              <w:rPr>
                <w:b/>
                <w:sz w:val="22"/>
                <w:szCs w:val="22"/>
              </w:rPr>
              <w:t>impartido</w:t>
            </w:r>
          </w:p>
        </w:tc>
        <w:tc>
          <w:tcPr>
            <w:tcW w:w="7597" w:type="dxa"/>
          </w:tcPr>
          <w:p w:rsidR="00646EFB" w:rsidRPr="00FF0257" w:rsidRDefault="00646EFB" w:rsidP="00410D5B">
            <w:pPr>
              <w:ind w:right="147"/>
            </w:pPr>
            <w:r w:rsidRPr="00646EFB">
              <w:rPr>
                <w:b/>
                <w:bCs/>
              </w:rPr>
              <w:t xml:space="preserve">Impartición y organización del </w:t>
            </w:r>
            <w:r w:rsidRPr="00646EFB">
              <w:rPr>
                <w:bCs/>
              </w:rPr>
              <w:t>CURSO Avanzado de Bioestimulantes, Programas de maestría y doctorado del INCA</w:t>
            </w:r>
            <w:r>
              <w:rPr>
                <w:bCs/>
              </w:rPr>
              <w:t xml:space="preserve"> (Alejandro, Tere, Yanelis, Miriam)</w:t>
            </w:r>
          </w:p>
        </w:tc>
      </w:tr>
      <w:tr w:rsidR="00646EFB" w:rsidRPr="00BD5B65" w:rsidTr="00410D5B">
        <w:trPr>
          <w:trHeight w:val="255"/>
          <w:jc w:val="center"/>
        </w:trPr>
        <w:tc>
          <w:tcPr>
            <w:tcW w:w="3629" w:type="dxa"/>
            <w:gridSpan w:val="2"/>
          </w:tcPr>
          <w:p w:rsidR="00646EFB" w:rsidRPr="00AD4932" w:rsidRDefault="00646EFB" w:rsidP="00410D5B">
            <w:pPr>
              <w:jc w:val="both"/>
              <w:rPr>
                <w:b/>
              </w:rPr>
            </w:pPr>
          </w:p>
        </w:tc>
        <w:tc>
          <w:tcPr>
            <w:tcW w:w="7597" w:type="dxa"/>
          </w:tcPr>
          <w:p w:rsidR="00646EFB" w:rsidRPr="00AD4932" w:rsidRDefault="00646EFB" w:rsidP="00410D5B">
            <w:pPr>
              <w:ind w:right="147"/>
            </w:pPr>
          </w:p>
        </w:tc>
      </w:tr>
      <w:tr w:rsidR="00646EFB" w:rsidRPr="00780974" w:rsidTr="00410D5B">
        <w:trPr>
          <w:trHeight w:val="218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646EFB" w:rsidRPr="00B84F4C" w:rsidRDefault="00646EFB" w:rsidP="00410D5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646EFB" w:rsidRPr="007D7BC6" w:rsidTr="00410D5B">
        <w:trPr>
          <w:trHeight w:val="307"/>
          <w:jc w:val="center"/>
        </w:trPr>
        <w:tc>
          <w:tcPr>
            <w:tcW w:w="3629" w:type="dxa"/>
            <w:gridSpan w:val="2"/>
          </w:tcPr>
          <w:p w:rsidR="00646EFB" w:rsidRDefault="00646EFB" w:rsidP="00410D5B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597" w:type="dxa"/>
          </w:tcPr>
          <w:p w:rsidR="00646EFB" w:rsidRDefault="00C77072" w:rsidP="00C77072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77072">
              <w:rPr>
                <w:color w:val="000000"/>
              </w:rPr>
              <w:t xml:space="preserve">Preparación de información sobre productos </w:t>
            </w:r>
            <w:proofErr w:type="spellStart"/>
            <w:r w:rsidRPr="00C77072">
              <w:rPr>
                <w:color w:val="000000"/>
              </w:rPr>
              <w:t>QMx</w:t>
            </w:r>
            <w:proofErr w:type="spellEnd"/>
            <w:r w:rsidRPr="00C77072">
              <w:rPr>
                <w:color w:val="000000"/>
              </w:rPr>
              <w:t xml:space="preserve"> y Pm para futuro Licenciamiento de </w:t>
            </w:r>
            <w:proofErr w:type="spellStart"/>
            <w:r w:rsidRPr="00C77072">
              <w:rPr>
                <w:color w:val="000000"/>
              </w:rPr>
              <w:t>bioproductos</w:t>
            </w:r>
            <w:proofErr w:type="spellEnd"/>
            <w:r w:rsidRPr="00C77072">
              <w:rPr>
                <w:color w:val="000000"/>
              </w:rPr>
              <w:t xml:space="preserve"> en LABIOFAM, planta de Vietnam y envío a la representante de Vietnam de </w:t>
            </w:r>
            <w:proofErr w:type="spellStart"/>
            <w:r w:rsidRPr="00C77072">
              <w:rPr>
                <w:color w:val="000000"/>
              </w:rPr>
              <w:t>Labiofam</w:t>
            </w:r>
            <w:proofErr w:type="spellEnd"/>
            <w:proofErr w:type="gramStart"/>
            <w:r w:rsidRPr="00C77072">
              <w:rPr>
                <w:color w:val="000000"/>
              </w:rPr>
              <w:t>.</w:t>
            </w:r>
            <w:r w:rsidR="00646EFB">
              <w:rPr>
                <w:color w:val="000000"/>
              </w:rPr>
              <w:t>(</w:t>
            </w:r>
            <w:proofErr w:type="gramEnd"/>
            <w:r w:rsidR="00646EFB">
              <w:rPr>
                <w:color w:val="000000"/>
              </w:rPr>
              <w:t>Alejandro)</w:t>
            </w:r>
            <w:r>
              <w:rPr>
                <w:color w:val="000000"/>
              </w:rPr>
              <w:t>.</w:t>
            </w:r>
          </w:p>
          <w:p w:rsidR="00C77072" w:rsidRDefault="00C77072" w:rsidP="00C77072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Reunión con la representante de </w:t>
            </w:r>
            <w:proofErr w:type="spellStart"/>
            <w:r>
              <w:rPr>
                <w:color w:val="000000"/>
              </w:rPr>
              <w:t>Labiofam</w:t>
            </w:r>
            <w:proofErr w:type="spellEnd"/>
            <w:r>
              <w:rPr>
                <w:color w:val="000000"/>
              </w:rPr>
              <w:t xml:space="preserve"> en Vietnam (Tere)</w:t>
            </w:r>
          </w:p>
          <w:p w:rsidR="004F497E" w:rsidRPr="008D112B" w:rsidRDefault="004F497E" w:rsidP="00C77072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4F497E">
              <w:rPr>
                <w:color w:val="000000"/>
              </w:rPr>
              <w:t xml:space="preserve">Reunión en UH con investigadores Universidad de </w:t>
            </w:r>
            <w:proofErr w:type="spellStart"/>
            <w:r w:rsidRPr="004F497E">
              <w:rPr>
                <w:color w:val="000000"/>
              </w:rPr>
              <w:t>Rostock</w:t>
            </w:r>
            <w:proofErr w:type="spellEnd"/>
          </w:p>
        </w:tc>
      </w:tr>
      <w:tr w:rsidR="00646EFB" w:rsidRPr="007D7BC6" w:rsidTr="00410D5B">
        <w:trPr>
          <w:trHeight w:val="239"/>
          <w:jc w:val="center"/>
        </w:trPr>
        <w:tc>
          <w:tcPr>
            <w:tcW w:w="3629" w:type="dxa"/>
            <w:gridSpan w:val="2"/>
          </w:tcPr>
          <w:p w:rsidR="00646EFB" w:rsidRPr="00947BDA" w:rsidRDefault="00646EFB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597" w:type="dxa"/>
          </w:tcPr>
          <w:p w:rsidR="00646EFB" w:rsidRPr="00C84625" w:rsidRDefault="00646EFB" w:rsidP="00410D5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Trabajo en CTA. Tere</w:t>
            </w:r>
          </w:p>
          <w:p w:rsidR="00646EFB" w:rsidRPr="008D112B" w:rsidRDefault="00646EFB" w:rsidP="00410D5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6EFB" w:rsidRPr="007D7BC6" w:rsidTr="00410D5B">
        <w:trPr>
          <w:trHeight w:val="433"/>
          <w:jc w:val="center"/>
        </w:trPr>
        <w:tc>
          <w:tcPr>
            <w:tcW w:w="3629" w:type="dxa"/>
            <w:gridSpan w:val="2"/>
          </w:tcPr>
          <w:p w:rsidR="00646EFB" w:rsidRDefault="00646EFB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646EFB" w:rsidRPr="008D112B" w:rsidRDefault="00646EFB" w:rsidP="00410D5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 xml:space="preserve">Trabajo en el grupo de </w:t>
            </w:r>
            <w:proofErr w:type="spellStart"/>
            <w:r w:rsidRPr="00C84625">
              <w:rPr>
                <w:color w:val="000000"/>
              </w:rPr>
              <w:t>Bioproductos</w:t>
            </w:r>
            <w:proofErr w:type="spellEnd"/>
            <w:r w:rsidRPr="00C84625">
              <w:rPr>
                <w:color w:val="000000"/>
              </w:rPr>
              <w:t xml:space="preserve"> del MINAG</w:t>
            </w:r>
            <w:r>
              <w:rPr>
                <w:color w:val="000000"/>
              </w:rPr>
              <w:t xml:space="preserve"> Tere</w:t>
            </w:r>
          </w:p>
        </w:tc>
      </w:tr>
      <w:tr w:rsidR="00646EFB" w:rsidRPr="007D7BC6" w:rsidTr="00410D5B">
        <w:trPr>
          <w:trHeight w:val="433"/>
          <w:jc w:val="center"/>
        </w:trPr>
        <w:tc>
          <w:tcPr>
            <w:tcW w:w="3629" w:type="dxa"/>
            <w:gridSpan w:val="2"/>
          </w:tcPr>
          <w:p w:rsidR="00646EFB" w:rsidRDefault="00646EFB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597" w:type="dxa"/>
          </w:tcPr>
          <w:p w:rsidR="00646EFB" w:rsidRPr="00C84625" w:rsidRDefault="00646EFB" w:rsidP="00410D5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Tere, </w:t>
            </w:r>
            <w:proofErr w:type="spellStart"/>
            <w:r>
              <w:rPr>
                <w:color w:val="000000"/>
              </w:rPr>
              <w:t>Ionel</w:t>
            </w:r>
            <w:proofErr w:type="spellEnd"/>
          </w:p>
        </w:tc>
      </w:tr>
      <w:tr w:rsidR="00646EFB" w:rsidRPr="007D7BC6" w:rsidTr="00410D5B">
        <w:trPr>
          <w:trHeight w:val="433"/>
          <w:jc w:val="center"/>
        </w:trPr>
        <w:tc>
          <w:tcPr>
            <w:tcW w:w="3629" w:type="dxa"/>
            <w:gridSpan w:val="2"/>
          </w:tcPr>
          <w:p w:rsidR="00646EFB" w:rsidRDefault="00646EFB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597" w:type="dxa"/>
          </w:tcPr>
          <w:p w:rsidR="00646EFB" w:rsidRPr="008D112B" w:rsidRDefault="00646EFB" w:rsidP="00410D5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1C51AF">
              <w:rPr>
                <w:color w:val="000000"/>
              </w:rPr>
              <w:t xml:space="preserve">Certificación de  lotes de calidad del Pm para su venta. Betty </w:t>
            </w:r>
            <w:proofErr w:type="spellStart"/>
            <w:r w:rsidRPr="001C51AF">
              <w:rPr>
                <w:color w:val="000000"/>
              </w:rPr>
              <w:t>Leydis</w:t>
            </w:r>
            <w:proofErr w:type="spellEnd"/>
            <w:r w:rsidRPr="001C51AF">
              <w:rPr>
                <w:color w:val="000000"/>
              </w:rPr>
              <w:t xml:space="preserve">. </w:t>
            </w:r>
            <w:proofErr w:type="spellStart"/>
            <w:r w:rsidRPr="001C51AF">
              <w:rPr>
                <w:color w:val="000000"/>
              </w:rPr>
              <w:t>Yuliem</w:t>
            </w:r>
            <w:proofErr w:type="spellEnd"/>
          </w:p>
        </w:tc>
      </w:tr>
      <w:tr w:rsidR="00646EFB" w:rsidRPr="007D7BC6" w:rsidTr="00410D5B">
        <w:trPr>
          <w:trHeight w:val="643"/>
          <w:jc w:val="center"/>
        </w:trPr>
        <w:tc>
          <w:tcPr>
            <w:tcW w:w="3629" w:type="dxa"/>
            <w:gridSpan w:val="2"/>
          </w:tcPr>
          <w:p w:rsidR="00646EFB" w:rsidRPr="00251C01" w:rsidRDefault="00646EFB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Eventos</w:t>
            </w:r>
          </w:p>
        </w:tc>
        <w:tc>
          <w:tcPr>
            <w:tcW w:w="7597" w:type="dxa"/>
          </w:tcPr>
          <w:p w:rsidR="00646EFB" w:rsidRPr="00924478" w:rsidRDefault="00646EFB" w:rsidP="00410D5B">
            <w:pPr>
              <w:tabs>
                <w:tab w:val="left" w:pos="4065"/>
              </w:tabs>
            </w:pPr>
          </w:p>
        </w:tc>
      </w:tr>
      <w:tr w:rsidR="00646EFB" w:rsidRPr="007D7BC6" w:rsidTr="00410D5B">
        <w:trPr>
          <w:trHeight w:val="433"/>
          <w:jc w:val="center"/>
        </w:trPr>
        <w:tc>
          <w:tcPr>
            <w:tcW w:w="3629" w:type="dxa"/>
            <w:gridSpan w:val="2"/>
          </w:tcPr>
          <w:p w:rsidR="00646EFB" w:rsidRDefault="00646EFB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 Aniversario</w:t>
            </w:r>
          </w:p>
        </w:tc>
        <w:tc>
          <w:tcPr>
            <w:tcW w:w="7597" w:type="dxa"/>
          </w:tcPr>
          <w:p w:rsidR="00646EFB" w:rsidRPr="00C65B43" w:rsidRDefault="00646EFB" w:rsidP="00410D5B">
            <w:pPr>
              <w:tabs>
                <w:tab w:val="left" w:pos="12776"/>
              </w:tabs>
              <w:spacing w:after="200"/>
              <w:contextualSpacing/>
            </w:pPr>
            <w:r>
              <w:t>Participación en las reuniones</w:t>
            </w:r>
            <w:r w:rsidRPr="00C65B43">
              <w:t xml:space="preserve"> del 50 Aniversario del INCA.</w:t>
            </w:r>
          </w:p>
        </w:tc>
      </w:tr>
      <w:tr w:rsidR="00646EFB" w:rsidRPr="007D7BC6" w:rsidTr="00410D5B">
        <w:trPr>
          <w:trHeight w:val="433"/>
          <w:jc w:val="center"/>
        </w:trPr>
        <w:tc>
          <w:tcPr>
            <w:tcW w:w="3629" w:type="dxa"/>
            <w:gridSpan w:val="2"/>
          </w:tcPr>
          <w:p w:rsidR="00646EFB" w:rsidRDefault="00646EFB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646EFB" w:rsidRPr="00F92A51" w:rsidRDefault="00646EFB" w:rsidP="00410D5B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</w:p>
          <w:p w:rsidR="00646EFB" w:rsidRDefault="00646EFB" w:rsidP="00410D5B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646EFB" w:rsidRPr="007D7BC6" w:rsidTr="00410D5B">
        <w:trPr>
          <w:trHeight w:val="433"/>
          <w:jc w:val="center"/>
        </w:trPr>
        <w:tc>
          <w:tcPr>
            <w:tcW w:w="3629" w:type="dxa"/>
            <w:gridSpan w:val="2"/>
          </w:tcPr>
          <w:p w:rsidR="00646EFB" w:rsidRDefault="00646EFB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646EFB" w:rsidRPr="00E64B34" w:rsidRDefault="00646EFB" w:rsidP="00410D5B">
            <w:pPr>
              <w:tabs>
                <w:tab w:val="left" w:pos="1500"/>
              </w:tabs>
              <w:spacing w:after="200"/>
              <w:contextualSpacing/>
              <w:rPr>
                <w:b/>
              </w:rPr>
            </w:pPr>
            <w:r w:rsidRPr="00E64B34">
              <w:t xml:space="preserve">Reactivación de </w:t>
            </w:r>
            <w:proofErr w:type="spellStart"/>
            <w:r w:rsidRPr="00E64B34">
              <w:t>cepario</w:t>
            </w:r>
            <w:proofErr w:type="spellEnd"/>
            <w:r w:rsidRPr="00E64B34">
              <w:t xml:space="preserve"> del IPF</w:t>
            </w:r>
            <w:r>
              <w:t xml:space="preserve"> </w:t>
            </w:r>
            <w:r w:rsidRPr="00E64B34">
              <w:t>Sancti Spíritus.</w:t>
            </w:r>
            <w:r>
              <w:t>(Tere)</w:t>
            </w:r>
          </w:p>
          <w:p w:rsidR="00646EFB" w:rsidRDefault="00646EFB" w:rsidP="00410D5B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646EFB" w:rsidRPr="007D7BC6" w:rsidTr="00410D5B">
        <w:trPr>
          <w:trHeight w:val="433"/>
          <w:jc w:val="center"/>
        </w:trPr>
        <w:tc>
          <w:tcPr>
            <w:tcW w:w="3629" w:type="dxa"/>
            <w:gridSpan w:val="2"/>
          </w:tcPr>
          <w:p w:rsidR="00646EFB" w:rsidRDefault="00646EFB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646EFB" w:rsidRPr="00E64B34" w:rsidRDefault="00646EFB" w:rsidP="00410D5B">
            <w:pPr>
              <w:tabs>
                <w:tab w:val="left" w:pos="1500"/>
              </w:tabs>
              <w:spacing w:after="200"/>
              <w:contextualSpacing/>
            </w:pPr>
            <w:r w:rsidRPr="00E64B34">
              <w:t>Atención a Consejo científico</w:t>
            </w:r>
            <w:r>
              <w:t xml:space="preserve"> (Tere)</w:t>
            </w:r>
            <w:r w:rsidRPr="00E64B34">
              <w:t>.</w:t>
            </w:r>
            <w:r>
              <w:t xml:space="preserve"> </w:t>
            </w:r>
            <w:r w:rsidRPr="00E64B34">
              <w:t xml:space="preserve">Conferencia sobre </w:t>
            </w:r>
            <w:r w:rsidR="00C77072">
              <w:t>Génesis del INCA</w:t>
            </w:r>
          </w:p>
          <w:p w:rsidR="00646EFB" w:rsidRPr="00C35A04" w:rsidRDefault="00646EFB" w:rsidP="00410D5B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646EFB" w:rsidRPr="007D7BC6" w:rsidTr="00410D5B">
        <w:trPr>
          <w:trHeight w:val="433"/>
          <w:jc w:val="center"/>
        </w:trPr>
        <w:tc>
          <w:tcPr>
            <w:tcW w:w="3629" w:type="dxa"/>
            <w:gridSpan w:val="2"/>
          </w:tcPr>
          <w:p w:rsidR="00646EFB" w:rsidRDefault="00646EFB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646EFB" w:rsidRDefault="004F497E" w:rsidP="004F497E">
            <w:pPr>
              <w:tabs>
                <w:tab w:val="left" w:pos="1500"/>
              </w:tabs>
              <w:spacing w:after="200"/>
              <w:contextualSpacing/>
            </w:pPr>
            <w:r>
              <w:t>Se presentó</w:t>
            </w:r>
            <w:r w:rsidRPr="004F497E">
              <w:t xml:space="preserve"> propuesta Frank País de 2do nivel</w:t>
            </w:r>
            <w:r>
              <w:t xml:space="preserve"> (Tere)</w:t>
            </w:r>
          </w:p>
          <w:p w:rsidR="004F497E" w:rsidRPr="005B18D6" w:rsidRDefault="004F497E" w:rsidP="004F497E">
            <w:pPr>
              <w:tabs>
                <w:tab w:val="left" w:pos="1500"/>
              </w:tabs>
              <w:spacing w:after="200"/>
              <w:contextualSpacing/>
            </w:pPr>
            <w:r w:rsidRPr="005B18D6">
              <w:t>Entrega de la propuesta de fundamentación para optar por la Orden Frank País de Primer Grado.</w:t>
            </w:r>
            <w:r w:rsidR="005B18D6">
              <w:t xml:space="preserve"> (Miriam)</w:t>
            </w:r>
          </w:p>
          <w:p w:rsidR="004F497E" w:rsidRDefault="004F497E" w:rsidP="004F497E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646EFB" w:rsidRPr="007D7BC6" w:rsidTr="00410D5B">
        <w:trPr>
          <w:trHeight w:val="433"/>
          <w:jc w:val="center"/>
        </w:trPr>
        <w:tc>
          <w:tcPr>
            <w:tcW w:w="3629" w:type="dxa"/>
            <w:gridSpan w:val="2"/>
          </w:tcPr>
          <w:p w:rsidR="00646EFB" w:rsidRDefault="00646EFB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Divulgación </w:t>
            </w:r>
          </w:p>
        </w:tc>
        <w:tc>
          <w:tcPr>
            <w:tcW w:w="7597" w:type="dxa"/>
          </w:tcPr>
          <w:p w:rsidR="00646EFB" w:rsidRDefault="00646EFB" w:rsidP="005B18D6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646EFB" w:rsidRPr="0020341A" w:rsidTr="00410D5B">
        <w:trPr>
          <w:trHeight w:val="409"/>
          <w:jc w:val="center"/>
        </w:trPr>
        <w:tc>
          <w:tcPr>
            <w:tcW w:w="1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6EFB" w:rsidRPr="0020341A" w:rsidRDefault="00646EFB" w:rsidP="00410D5B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646EFB" w:rsidTr="00410D5B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FB" w:rsidRPr="006559C0" w:rsidRDefault="00646EFB" w:rsidP="00410D5B">
            <w:pPr>
              <w:jc w:val="both"/>
            </w:pPr>
            <w:r w:rsidRPr="006559C0">
              <w:t>Jefe de Grupo 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FB" w:rsidRPr="006559C0" w:rsidRDefault="00646EFB" w:rsidP="00410D5B">
            <w:pPr>
              <w:jc w:val="both"/>
            </w:pPr>
            <w:r w:rsidRPr="006559C0">
              <w:t xml:space="preserve">Jefe de Grupo Productos </w:t>
            </w:r>
            <w:proofErr w:type="spellStart"/>
            <w:r w:rsidRPr="006559C0">
              <w:t>Bioactivos</w:t>
            </w:r>
            <w:proofErr w:type="spellEnd"/>
            <w:r w:rsidRPr="006559C0">
              <w:t xml:space="preserve"> (Alejandro)</w:t>
            </w:r>
          </w:p>
        </w:tc>
      </w:tr>
      <w:tr w:rsidR="00646EFB" w:rsidTr="00410D5B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FB" w:rsidRPr="006559C0" w:rsidRDefault="00646EFB" w:rsidP="00410D5B">
            <w:pPr>
              <w:jc w:val="both"/>
            </w:pPr>
            <w:r w:rsidRPr="006559C0">
              <w:t>Jefe de Grupo II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FB" w:rsidRPr="006559C0" w:rsidRDefault="00646EFB" w:rsidP="00410D5B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646EFB" w:rsidRPr="00C61692" w:rsidRDefault="00646EFB" w:rsidP="00646EFB">
      <w:pPr>
        <w:rPr>
          <w:rFonts w:ascii="Arial" w:hAnsi="Arial" w:cs="Arial"/>
          <w:sz w:val="20"/>
          <w:szCs w:val="20"/>
        </w:rPr>
      </w:pPr>
    </w:p>
    <w:p w:rsidR="00646EFB" w:rsidRPr="00C61692" w:rsidRDefault="00646EFB" w:rsidP="00646EFB">
      <w:pPr>
        <w:rPr>
          <w:rFonts w:ascii="Arial" w:hAnsi="Arial" w:cs="Arial"/>
          <w:sz w:val="20"/>
          <w:szCs w:val="20"/>
        </w:rPr>
      </w:pPr>
    </w:p>
    <w:p w:rsidR="00646EFB" w:rsidRDefault="00646EFB" w:rsidP="00646EFB">
      <w:bookmarkStart w:id="0" w:name="_GoBack"/>
      <w:bookmarkEnd w:id="0"/>
    </w:p>
    <w:p w:rsidR="008555B9" w:rsidRDefault="008555B9"/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15A85"/>
    <w:multiLevelType w:val="hybridMultilevel"/>
    <w:tmpl w:val="76A4018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6EFB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F64"/>
    <w:rsid w:val="0007293C"/>
    <w:rsid w:val="0007319B"/>
    <w:rsid w:val="00075FA9"/>
    <w:rsid w:val="000762A2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6AB1"/>
    <w:rsid w:val="000E0836"/>
    <w:rsid w:val="000E2694"/>
    <w:rsid w:val="000E4A1F"/>
    <w:rsid w:val="000E65D0"/>
    <w:rsid w:val="000F315B"/>
    <w:rsid w:val="000F3B18"/>
    <w:rsid w:val="000F3C6B"/>
    <w:rsid w:val="000F4983"/>
    <w:rsid w:val="000F5B3B"/>
    <w:rsid w:val="000F7036"/>
    <w:rsid w:val="000F7586"/>
    <w:rsid w:val="00100061"/>
    <w:rsid w:val="00101838"/>
    <w:rsid w:val="00104511"/>
    <w:rsid w:val="001052C6"/>
    <w:rsid w:val="00107704"/>
    <w:rsid w:val="00112A31"/>
    <w:rsid w:val="00116E6C"/>
    <w:rsid w:val="0012006A"/>
    <w:rsid w:val="00123045"/>
    <w:rsid w:val="00123A87"/>
    <w:rsid w:val="00124209"/>
    <w:rsid w:val="00124B1D"/>
    <w:rsid w:val="00126598"/>
    <w:rsid w:val="0012673A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7A1D"/>
    <w:rsid w:val="00192B7C"/>
    <w:rsid w:val="0019384B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209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2487A"/>
    <w:rsid w:val="00227B43"/>
    <w:rsid w:val="0023485F"/>
    <w:rsid w:val="00235AF7"/>
    <w:rsid w:val="00242E3E"/>
    <w:rsid w:val="002462E9"/>
    <w:rsid w:val="002476FC"/>
    <w:rsid w:val="00250607"/>
    <w:rsid w:val="00251FC0"/>
    <w:rsid w:val="00254092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C0ECD"/>
    <w:rsid w:val="002C0EE7"/>
    <w:rsid w:val="002C4213"/>
    <w:rsid w:val="002C5F51"/>
    <w:rsid w:val="002D2834"/>
    <w:rsid w:val="002E2E22"/>
    <w:rsid w:val="002F00E1"/>
    <w:rsid w:val="002F19D5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3827"/>
    <w:rsid w:val="00383B62"/>
    <w:rsid w:val="0038427D"/>
    <w:rsid w:val="0038473A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DE0"/>
    <w:rsid w:val="003C4B65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497E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24F2D"/>
    <w:rsid w:val="00531860"/>
    <w:rsid w:val="00531C05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32D9"/>
    <w:rsid w:val="00554241"/>
    <w:rsid w:val="00554B57"/>
    <w:rsid w:val="00556854"/>
    <w:rsid w:val="00557A9A"/>
    <w:rsid w:val="00561D32"/>
    <w:rsid w:val="00561EDC"/>
    <w:rsid w:val="00562CC1"/>
    <w:rsid w:val="005630A2"/>
    <w:rsid w:val="00563EE8"/>
    <w:rsid w:val="00565E50"/>
    <w:rsid w:val="00572014"/>
    <w:rsid w:val="005725CC"/>
    <w:rsid w:val="00572BC2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18D6"/>
    <w:rsid w:val="005B3D14"/>
    <w:rsid w:val="005B5E9F"/>
    <w:rsid w:val="005B643B"/>
    <w:rsid w:val="005B7824"/>
    <w:rsid w:val="005C1AE4"/>
    <w:rsid w:val="005D12C5"/>
    <w:rsid w:val="005D307E"/>
    <w:rsid w:val="005D58A1"/>
    <w:rsid w:val="005D5EDE"/>
    <w:rsid w:val="005D6270"/>
    <w:rsid w:val="005E363C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6EFB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AC9"/>
    <w:rsid w:val="006C5E1D"/>
    <w:rsid w:val="006C7244"/>
    <w:rsid w:val="006C7D19"/>
    <w:rsid w:val="006D0369"/>
    <w:rsid w:val="006D0ADF"/>
    <w:rsid w:val="006D2F00"/>
    <w:rsid w:val="006D3322"/>
    <w:rsid w:val="006D3FFE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3BF2"/>
    <w:rsid w:val="0077440C"/>
    <w:rsid w:val="00780B06"/>
    <w:rsid w:val="00780B80"/>
    <w:rsid w:val="00781978"/>
    <w:rsid w:val="007872FD"/>
    <w:rsid w:val="007939F2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4D9D"/>
    <w:rsid w:val="007F5547"/>
    <w:rsid w:val="008015CC"/>
    <w:rsid w:val="00801AED"/>
    <w:rsid w:val="00802EA0"/>
    <w:rsid w:val="00803BB0"/>
    <w:rsid w:val="00804B5F"/>
    <w:rsid w:val="00804BD0"/>
    <w:rsid w:val="00820C70"/>
    <w:rsid w:val="008210B3"/>
    <w:rsid w:val="008213D2"/>
    <w:rsid w:val="0082277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4609"/>
    <w:rsid w:val="008D795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5263"/>
    <w:rsid w:val="009055FE"/>
    <w:rsid w:val="00905C2D"/>
    <w:rsid w:val="00905EC1"/>
    <w:rsid w:val="00911322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7051C"/>
    <w:rsid w:val="0097063A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9D3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3FE4"/>
    <w:rsid w:val="009D4644"/>
    <w:rsid w:val="009D4EC0"/>
    <w:rsid w:val="009D7ABC"/>
    <w:rsid w:val="009E0A91"/>
    <w:rsid w:val="009E7F2D"/>
    <w:rsid w:val="009F1143"/>
    <w:rsid w:val="009F1C10"/>
    <w:rsid w:val="009F2A86"/>
    <w:rsid w:val="009F311B"/>
    <w:rsid w:val="009F33C6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A2D"/>
    <w:rsid w:val="00A933C2"/>
    <w:rsid w:val="00A9498A"/>
    <w:rsid w:val="00A95AC7"/>
    <w:rsid w:val="00A964BB"/>
    <w:rsid w:val="00A9765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29F2"/>
    <w:rsid w:val="00BC4D0F"/>
    <w:rsid w:val="00BD0601"/>
    <w:rsid w:val="00BD0F8F"/>
    <w:rsid w:val="00BD337A"/>
    <w:rsid w:val="00BD3DAD"/>
    <w:rsid w:val="00BD447C"/>
    <w:rsid w:val="00BD7B40"/>
    <w:rsid w:val="00BD7F67"/>
    <w:rsid w:val="00BE0DB7"/>
    <w:rsid w:val="00BE1CFE"/>
    <w:rsid w:val="00BE561C"/>
    <w:rsid w:val="00BE72E8"/>
    <w:rsid w:val="00BF36B5"/>
    <w:rsid w:val="00BF55E8"/>
    <w:rsid w:val="00BF63E8"/>
    <w:rsid w:val="00C00A7D"/>
    <w:rsid w:val="00C00E23"/>
    <w:rsid w:val="00C04A19"/>
    <w:rsid w:val="00C05544"/>
    <w:rsid w:val="00C05888"/>
    <w:rsid w:val="00C06381"/>
    <w:rsid w:val="00C064AD"/>
    <w:rsid w:val="00C069B7"/>
    <w:rsid w:val="00C10CB1"/>
    <w:rsid w:val="00C12513"/>
    <w:rsid w:val="00C1441C"/>
    <w:rsid w:val="00C16C80"/>
    <w:rsid w:val="00C21093"/>
    <w:rsid w:val="00C21E1E"/>
    <w:rsid w:val="00C22EE8"/>
    <w:rsid w:val="00C3068C"/>
    <w:rsid w:val="00C33C6C"/>
    <w:rsid w:val="00C33C95"/>
    <w:rsid w:val="00C367A4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4756"/>
    <w:rsid w:val="00C769E2"/>
    <w:rsid w:val="00C7707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87D"/>
    <w:rsid w:val="00CA4BD7"/>
    <w:rsid w:val="00CA6117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1BB"/>
    <w:rsid w:val="00D05975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301E"/>
    <w:rsid w:val="00D333CC"/>
    <w:rsid w:val="00D33C8A"/>
    <w:rsid w:val="00D34525"/>
    <w:rsid w:val="00D34F86"/>
    <w:rsid w:val="00D35A29"/>
    <w:rsid w:val="00D35D7E"/>
    <w:rsid w:val="00D424C4"/>
    <w:rsid w:val="00D43A1C"/>
    <w:rsid w:val="00D440CB"/>
    <w:rsid w:val="00D52181"/>
    <w:rsid w:val="00D528BD"/>
    <w:rsid w:val="00D52BFC"/>
    <w:rsid w:val="00D52C39"/>
    <w:rsid w:val="00D5472E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69D3"/>
    <w:rsid w:val="00DC790F"/>
    <w:rsid w:val="00DD0718"/>
    <w:rsid w:val="00DD4427"/>
    <w:rsid w:val="00DE0424"/>
    <w:rsid w:val="00DE3D76"/>
    <w:rsid w:val="00DE482D"/>
    <w:rsid w:val="00DE56D7"/>
    <w:rsid w:val="00DE7041"/>
    <w:rsid w:val="00DF0B13"/>
    <w:rsid w:val="00DF5AEE"/>
    <w:rsid w:val="00DF6215"/>
    <w:rsid w:val="00DF7A83"/>
    <w:rsid w:val="00E00B5B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5AB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77CE"/>
    <w:rsid w:val="00EE02D5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E65"/>
    <w:rsid w:val="00F15F20"/>
    <w:rsid w:val="00F20460"/>
    <w:rsid w:val="00F224B2"/>
    <w:rsid w:val="00F302D2"/>
    <w:rsid w:val="00F31DE3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E4B"/>
    <w:rsid w:val="00F46820"/>
    <w:rsid w:val="00F46900"/>
    <w:rsid w:val="00F50BFF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3178"/>
    <w:rsid w:val="00F8485A"/>
    <w:rsid w:val="00F865C5"/>
    <w:rsid w:val="00F870AB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646EFB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646EFB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646EFB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646EFB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646EFB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646EFB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646E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4F497E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5B1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ournalijecc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718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2020-05-08T02:47:00Z</dcterms:created>
  <dcterms:modified xsi:type="dcterms:W3CDTF">2020-05-08T19:11:00Z</dcterms:modified>
</cp:coreProperties>
</file>